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12313" w14:textId="77777777" w:rsidR="00DF0C69" w:rsidRPr="00DF0C69" w:rsidRDefault="00DF0C69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513"/>
        <w:gridCol w:w="1559"/>
      </w:tblGrid>
      <w:tr w:rsidR="00DF0C69" w:rsidRPr="00DF0C69" w14:paraId="5449D467" w14:textId="77777777" w:rsidTr="00FA3EA4">
        <w:trPr>
          <w:trHeight w:val="1969"/>
        </w:trPr>
        <w:tc>
          <w:tcPr>
            <w:tcW w:w="1701" w:type="dxa"/>
          </w:tcPr>
          <w:p w14:paraId="5CDB591B" w14:textId="77777777" w:rsidR="00DF0C69" w:rsidRPr="00DF0C69" w:rsidRDefault="00DF0C69" w:rsidP="00DF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5F64C67" w14:textId="3C5FB9E1" w:rsidR="00DF0C69" w:rsidRPr="00DF0C69" w:rsidRDefault="00DF0C69" w:rsidP="00DF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0C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70F697B" wp14:editId="0F5EA154">
                  <wp:extent cx="929640" cy="1013460"/>
                  <wp:effectExtent l="0" t="0" r="381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E0554" w14:textId="77777777" w:rsidR="00DF0C69" w:rsidRPr="00DF0C69" w:rsidRDefault="00DF0C69" w:rsidP="00DF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513" w:type="dxa"/>
          </w:tcPr>
          <w:p w14:paraId="447F2F4C" w14:textId="77777777" w:rsidR="00DF0C69" w:rsidRPr="00DF0C69" w:rsidRDefault="00DF0C69" w:rsidP="00DF0C69">
            <w:pPr>
              <w:keepNext/>
              <w:widowControl w:val="0"/>
              <w:spacing w:after="0" w:line="240" w:lineRule="auto"/>
              <w:ind w:left="-354" w:right="-286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F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   </w:t>
            </w:r>
          </w:p>
          <w:p w14:paraId="5E4650E5" w14:textId="2782E3FE" w:rsidR="00DF0C69" w:rsidRPr="00DF0C69" w:rsidRDefault="00DF0C69" w:rsidP="00DF0C69">
            <w:pPr>
              <w:keepNext/>
              <w:widowControl w:val="0"/>
              <w:spacing w:after="0" w:line="240" w:lineRule="auto"/>
              <w:ind w:left="-354" w:right="-286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F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    </w:t>
            </w:r>
            <w:r w:rsidR="00457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DF0C69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it-IT"/>
              </w:rPr>
              <w:t xml:space="preserve">COMUNE DI FIUMEFREDDO BRUZIO </w:t>
            </w:r>
          </w:p>
          <w:p w14:paraId="4A9A5CAC" w14:textId="77777777" w:rsidR="00DF0C69" w:rsidRPr="00DF0C69" w:rsidRDefault="00DF0C69" w:rsidP="00DF0C69">
            <w:pPr>
              <w:widowControl w:val="0"/>
              <w:spacing w:after="0" w:line="240" w:lineRule="auto"/>
              <w:ind w:left="-354" w:right="-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it-IT"/>
              </w:rPr>
            </w:pPr>
            <w:r w:rsidRPr="00DF0C69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it-IT"/>
              </w:rPr>
              <w:t>Provincia di Cosenza</w:t>
            </w:r>
          </w:p>
          <w:p w14:paraId="1EE21983" w14:textId="02FFABD2" w:rsidR="00DF0C69" w:rsidRPr="00DF0C69" w:rsidRDefault="00DF0C69" w:rsidP="00DF0C69">
            <w:pPr>
              <w:widowControl w:val="0"/>
              <w:spacing w:after="0" w:line="240" w:lineRule="auto"/>
              <w:ind w:left="-354"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0C6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54E8F2B" wp14:editId="126F7C62">
                  <wp:extent cx="251460" cy="21336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0C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 0982 77003      </w:t>
            </w:r>
          </w:p>
          <w:p w14:paraId="62F98710" w14:textId="77777777" w:rsidR="00DF0C69" w:rsidRPr="00DF0C69" w:rsidRDefault="00DF0C69" w:rsidP="00DF0C69">
            <w:pPr>
              <w:widowControl w:val="0"/>
              <w:spacing w:after="0" w:line="240" w:lineRule="auto"/>
              <w:ind w:left="-354" w:right="-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F0C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                   www.comune.fiumefreddobruzio.cs.it    E-mail: comunefiumefreddo@tiscali.it</w:t>
            </w:r>
          </w:p>
        </w:tc>
        <w:tc>
          <w:tcPr>
            <w:tcW w:w="1559" w:type="dxa"/>
          </w:tcPr>
          <w:p w14:paraId="19BF4DCD" w14:textId="77777777" w:rsidR="00DF0C69" w:rsidRPr="00DF0C69" w:rsidRDefault="00DF0C69" w:rsidP="00DF0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B1874E8" w14:textId="4C1D3E02" w:rsidR="00DF0C69" w:rsidRPr="00DF0C69" w:rsidRDefault="00DF0C69" w:rsidP="00DF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0C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</w:t>
            </w:r>
            <w:r w:rsidRPr="00DF0C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1D72549" wp14:editId="7A0EBA32">
                  <wp:extent cx="678180" cy="1036320"/>
                  <wp:effectExtent l="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DD4E9" w14:textId="77777777" w:rsidR="00175A48" w:rsidRDefault="00175A48" w:rsidP="00A91A4C">
      <w:pPr>
        <w:spacing w:after="0" w:line="240" w:lineRule="auto"/>
        <w:ind w:right="-114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34CC78A" w14:textId="4B033890" w:rsidR="00DF0C69" w:rsidRPr="00475794" w:rsidRDefault="00DF0C69" w:rsidP="00DF0C69">
      <w:pPr>
        <w:spacing w:after="0" w:line="240" w:lineRule="auto"/>
        <w:ind w:right="-11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5794">
        <w:rPr>
          <w:rFonts w:ascii="Times New Roman" w:eastAsia="Times New Roman" w:hAnsi="Times New Roman" w:cs="Times New Roman"/>
          <w:sz w:val="24"/>
          <w:szCs w:val="24"/>
          <w:lang w:eastAsia="it-IT"/>
        </w:rPr>
        <w:t>Al Comune di Fiumefreddo Bruzio</w:t>
      </w:r>
    </w:p>
    <w:p w14:paraId="338FAFAF" w14:textId="77777777" w:rsidR="00DF0C69" w:rsidRPr="00475794" w:rsidRDefault="00DF0C69" w:rsidP="00DF0C69">
      <w:pPr>
        <w:spacing w:after="0" w:line="240" w:lineRule="auto"/>
        <w:ind w:right="-11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5794">
        <w:rPr>
          <w:rFonts w:ascii="Times New Roman" w:eastAsia="Times New Roman" w:hAnsi="Times New Roman" w:cs="Times New Roman"/>
          <w:sz w:val="24"/>
          <w:szCs w:val="24"/>
          <w:lang w:eastAsia="it-IT"/>
        </w:rPr>
        <w:t>Settore Amministrativo</w:t>
      </w:r>
    </w:p>
    <w:p w14:paraId="09B97C9B" w14:textId="77777777" w:rsidR="001C07A2" w:rsidRDefault="001C07A2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     </w:t>
      </w:r>
    </w:p>
    <w:p w14:paraId="61BD4BE0" w14:textId="141E679C" w:rsidR="00DF0C69" w:rsidRPr="00475794" w:rsidRDefault="001C07A2" w:rsidP="001C07A2">
      <w:pPr>
        <w:spacing w:after="0" w:line="240" w:lineRule="auto"/>
        <w:ind w:left="4956" w:right="-1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757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</w:t>
      </w:r>
      <w:r w:rsidR="004757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47579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comunefiumefreddo@tiscali.it</w:t>
      </w:r>
    </w:p>
    <w:p w14:paraId="5E98C012" w14:textId="77777777" w:rsidR="001C07A2" w:rsidRDefault="001C07A2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614CB42" w14:textId="2DC10FE6" w:rsidR="00DF0C69" w:rsidRPr="00736871" w:rsidRDefault="00DF0C69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Richiesta </w:t>
      </w:r>
      <w:r w:rsidR="005E3080"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rimborso</w:t>
      </w:r>
      <w:r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libri di testo </w:t>
      </w:r>
      <w:r w:rsidR="00BD2276"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</w:t>
      </w:r>
      <w:r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</w:t>
      </w:r>
      <w:r w:rsidR="005E3080"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.s. </w:t>
      </w:r>
      <w:r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</w:t>
      </w:r>
      <w:r w:rsidR="00457C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</w:t>
      </w:r>
      <w:r w:rsidR="00457C1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="00BD2276" w:rsidRPr="007368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56C6789E" w14:textId="77777777" w:rsidR="00DF0C69" w:rsidRPr="00DF0C69" w:rsidRDefault="00DF0C69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</w:p>
    <w:p w14:paraId="170E36D8" w14:textId="6E586AAA" w:rsidR="00DF0C69" w:rsidRPr="00736871" w:rsidRDefault="00DF0C69" w:rsidP="00DF0C69">
      <w:pPr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sottoscritt________________________________, nat__ a _________________ il _____________, e residente in ________________________________ alla </w:t>
      </w:r>
      <w:r w:rsidR="001371F9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ia _______________ n</w:t>
      </w:r>
      <w:r w:rsidR="001371F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______, </w:t>
      </w:r>
      <w:r w:rsidR="00CE76D7">
        <w:rPr>
          <w:rFonts w:ascii="Times New Roman" w:eastAsia="Times New Roman" w:hAnsi="Times New Roman" w:cs="Times New Roman"/>
          <w:sz w:val="24"/>
          <w:szCs w:val="24"/>
          <w:lang w:eastAsia="it-IT"/>
        </w:rPr>
        <w:t>C.F</w:t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________________________________, tel. __________________</w:t>
      </w:r>
    </w:p>
    <w:p w14:paraId="175AB019" w14:textId="77777777" w:rsidR="00DF0C69" w:rsidRPr="00963B05" w:rsidRDefault="00DF0C69" w:rsidP="00DF0C69">
      <w:pPr>
        <w:spacing w:after="0" w:line="360" w:lineRule="auto"/>
        <w:ind w:right="-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63B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14:paraId="7C092FA9" w14:textId="12BBD1D7" w:rsidR="00DF0C69" w:rsidRPr="00736871" w:rsidRDefault="00DF0C69" w:rsidP="00472069">
      <w:pPr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La concessione del contributo, previsto dalle vigenti disposizioni, sulla spesa sostenuta per</w:t>
      </w:r>
      <w:r w:rsidR="004720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l’acquisto dei libri di testo al/alla propri__ figli__ ________________</w:t>
      </w:r>
      <w:r w:rsidR="00EE1B02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frequentante la classe _________ </w:t>
      </w:r>
      <w:r w:rsidR="00EE1B02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sez. ______ </w:t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Scuola media di Fiumefreddo Bruzio.</w:t>
      </w:r>
    </w:p>
    <w:p w14:paraId="07765BBC" w14:textId="77777777" w:rsidR="00DF0C69" w:rsidRDefault="00DF0C69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dichiara, sotto la propria responsabilità, consapevole delle responsabilità civili e penali di chi dichiara il falso:</w:t>
      </w:r>
    </w:p>
    <w:p w14:paraId="7E8C17A5" w14:textId="77777777" w:rsidR="006871BC" w:rsidRPr="00736871" w:rsidRDefault="006871BC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AA0027" w14:textId="51005B8E" w:rsidR="00DF0C69" w:rsidRPr="00736871" w:rsidRDefault="00DF0C69" w:rsidP="00DF0C69">
      <w:pPr>
        <w:numPr>
          <w:ilvl w:val="0"/>
          <w:numId w:val="1"/>
        </w:num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ai fini della situazione economica utile per ottenere il beneficio richiesto, dell’intero nucleo familiare di cui il sottoscritto fa parte, </w:t>
      </w:r>
      <w:r w:rsidR="00346FBA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valore ISEE</w:t>
      </w:r>
      <w:r w:rsidR="00346FBA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corso di validità,</w:t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pari ad euro_________________________;</w:t>
      </w:r>
    </w:p>
    <w:p w14:paraId="25421553" w14:textId="44B1BC2E" w:rsidR="00700C68" w:rsidRPr="00992F3F" w:rsidRDefault="00DF0C69" w:rsidP="00700C68">
      <w:pPr>
        <w:numPr>
          <w:ilvl w:val="0"/>
          <w:numId w:val="1"/>
        </w:num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 conoscenza che, nel caso di corresponsione dei benefici, si applica l’art. 4, comma 3, del D.lgs. n. 109 del 31/03/1998 e successive modifiche ed integrazioni e in materia di controllo della veridicità delle informazioni prodotte.</w:t>
      </w:r>
    </w:p>
    <w:p w14:paraId="437A7CC4" w14:textId="77777777" w:rsidR="00736871" w:rsidRDefault="00736871" w:rsidP="00700C68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644483" w14:textId="32F38678" w:rsidR="00DF0C69" w:rsidRPr="00736871" w:rsidRDefault="00DF0C69" w:rsidP="00700C68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r w:rsidR="00CE64B7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egati alla presente </w:t>
      </w:r>
      <w:r w:rsidR="00987D77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(documenti scansionati se presentati tramite mail)</w:t>
      </w:r>
      <w:r w:rsidR="005B75E3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59A515F4" w14:textId="1F5D72A6" w:rsidR="00DF0C69" w:rsidRPr="00736871" w:rsidRDefault="00DF0C69" w:rsidP="00DF0C69">
      <w:pPr>
        <w:numPr>
          <w:ilvl w:val="0"/>
          <w:numId w:val="2"/>
        </w:num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fattura originale e dettagliata dei libri di testo acquistati;</w:t>
      </w:r>
    </w:p>
    <w:p w14:paraId="2D480C9B" w14:textId="7338CCB8" w:rsidR="00DF0C69" w:rsidRPr="00736871" w:rsidRDefault="00DF0C69" w:rsidP="00DF0C69">
      <w:pPr>
        <w:numPr>
          <w:ilvl w:val="0"/>
          <w:numId w:val="2"/>
        </w:num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certificato ISEE </w:t>
      </w:r>
      <w:r w:rsidR="007555E1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in corso di validità</w:t>
      </w:r>
      <w:r w:rsidR="00700C68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C9CA7AB" w14:textId="628D2ABB" w:rsidR="00992F3F" w:rsidRPr="00736871" w:rsidRDefault="00DF0C69" w:rsidP="00992F3F">
      <w:pPr>
        <w:numPr>
          <w:ilvl w:val="0"/>
          <w:numId w:val="2"/>
        </w:num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fotostatica di un documento d’identità</w:t>
      </w:r>
      <w:r w:rsidR="00A907F2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valido</w:t>
      </w:r>
      <w:r w:rsidR="00992F3F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7C429494" w14:textId="77777777" w:rsidR="00992F3F" w:rsidRPr="00992F3F" w:rsidRDefault="00992F3F" w:rsidP="00992F3F">
      <w:pPr>
        <w:spacing w:after="0" w:line="240" w:lineRule="auto"/>
        <w:ind w:left="720" w:right="-11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4C8E4A9" w14:textId="4D74873A" w:rsidR="00A91A4C" w:rsidRPr="00234132" w:rsidRDefault="00D5784F" w:rsidP="00234132">
      <w:pPr>
        <w:pStyle w:val="Paragrafoelenco"/>
        <w:numPr>
          <w:ilvl w:val="0"/>
          <w:numId w:val="2"/>
        </w:numPr>
        <w:spacing w:after="0" w:line="240" w:lineRule="auto"/>
        <w:ind w:right="-11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1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Iban </w:t>
      </w:r>
      <w:r w:rsidR="00992F3F" w:rsidRPr="0023413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  <w:r w:rsidR="008610F6" w:rsidRPr="00234132">
        <w:rPr>
          <w:rFonts w:ascii="Times New Roman" w:eastAsia="Times New Roman" w:hAnsi="Times New Roman" w:cs="Times New Roman"/>
          <w:sz w:val="24"/>
          <w:szCs w:val="24"/>
          <w:lang w:eastAsia="it-IT"/>
        </w:rPr>
        <w:t>intestazione</w:t>
      </w:r>
      <w:r w:rsidR="00A91A4C" w:rsidRPr="00234132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992F3F" w:rsidRPr="0023413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A91A4C" w:rsidRPr="0023413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700C68" w:rsidRPr="00234132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8610F6" w:rsidRPr="00234132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14:paraId="46F269DF" w14:textId="77777777" w:rsidR="00992F3F" w:rsidRPr="00992F3F" w:rsidRDefault="00992F3F" w:rsidP="008610F6">
      <w:pPr>
        <w:spacing w:after="0" w:line="240" w:lineRule="auto"/>
        <w:ind w:left="708" w:right="-11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0E8D51" w14:textId="65850363" w:rsidR="008610F6" w:rsidRPr="00992F3F" w:rsidRDefault="008610F6" w:rsidP="008610F6">
      <w:pPr>
        <w:spacing w:after="0" w:line="240" w:lineRule="auto"/>
        <w:ind w:left="708" w:right="-11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2F3F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Istituto bancario</w:t>
      </w:r>
      <w:r w:rsidR="00F957B2">
        <w:rPr>
          <w:rFonts w:ascii="Times New Roman" w:eastAsia="Times New Roman" w:hAnsi="Times New Roman" w:cs="Times New Roman"/>
          <w:sz w:val="24"/>
          <w:szCs w:val="24"/>
          <w:lang w:eastAsia="it-IT"/>
        </w:rPr>
        <w:t>/postale</w:t>
      </w:r>
      <w:r w:rsidRPr="00992F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957B2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992F3F" w:rsidRPr="00992F3F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BD7E9C" w:rsidRPr="00992F3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</w:t>
      </w:r>
      <w:r w:rsidR="00992F3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</w:p>
    <w:p w14:paraId="5BD30C13" w14:textId="77777777" w:rsidR="000030C7" w:rsidRPr="00992F3F" w:rsidRDefault="000030C7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9F27AE" w14:textId="77777777" w:rsidR="00992F3F" w:rsidRDefault="00992F3F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D67400B" w14:textId="5E0E09E9" w:rsidR="00DF0C69" w:rsidRPr="00736871" w:rsidRDefault="00DF0C69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Fiumefreddo Bruzio ________________</w:t>
      </w:r>
    </w:p>
    <w:p w14:paraId="2D10C9A8" w14:textId="6A1CD470" w:rsidR="00DF0C69" w:rsidRPr="00736871" w:rsidRDefault="00DF0C69" w:rsidP="00DF0C69">
      <w:pPr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91A4C"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Pr="00736871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3897EE3F" w14:textId="529E63C4" w:rsidR="00FF08CA" w:rsidRDefault="00B646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sectPr w:rsidR="00FF08CA" w:rsidSect="00457C18">
      <w:pgSz w:w="11906" w:h="16838" w:code="9"/>
      <w:pgMar w:top="426" w:right="124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A5FA4"/>
    <w:multiLevelType w:val="hybridMultilevel"/>
    <w:tmpl w:val="9B64F5CC"/>
    <w:lvl w:ilvl="0" w:tplc="205A7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1618A4"/>
    <w:multiLevelType w:val="hybridMultilevel"/>
    <w:tmpl w:val="C6DED5EE"/>
    <w:lvl w:ilvl="0" w:tplc="AAC26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1373890">
    <w:abstractNumId w:val="0"/>
  </w:num>
  <w:num w:numId="2" w16cid:durableId="193790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69"/>
    <w:rsid w:val="000030C7"/>
    <w:rsid w:val="001371F9"/>
    <w:rsid w:val="00175A48"/>
    <w:rsid w:val="001C07A2"/>
    <w:rsid w:val="001C74E8"/>
    <w:rsid w:val="00234132"/>
    <w:rsid w:val="003265A3"/>
    <w:rsid w:val="00346FBA"/>
    <w:rsid w:val="00436C19"/>
    <w:rsid w:val="00457C18"/>
    <w:rsid w:val="00464867"/>
    <w:rsid w:val="00472069"/>
    <w:rsid w:val="00475794"/>
    <w:rsid w:val="0053092A"/>
    <w:rsid w:val="005B75E3"/>
    <w:rsid w:val="005E3080"/>
    <w:rsid w:val="005F36D1"/>
    <w:rsid w:val="0063065E"/>
    <w:rsid w:val="006871BC"/>
    <w:rsid w:val="00700C68"/>
    <w:rsid w:val="00736871"/>
    <w:rsid w:val="007555E1"/>
    <w:rsid w:val="008610F6"/>
    <w:rsid w:val="00963B05"/>
    <w:rsid w:val="00987D77"/>
    <w:rsid w:val="00992F3F"/>
    <w:rsid w:val="00A318EA"/>
    <w:rsid w:val="00A907F2"/>
    <w:rsid w:val="00A91A4C"/>
    <w:rsid w:val="00AC4B72"/>
    <w:rsid w:val="00B64609"/>
    <w:rsid w:val="00BD2276"/>
    <w:rsid w:val="00BD7E9C"/>
    <w:rsid w:val="00C258AB"/>
    <w:rsid w:val="00C3308A"/>
    <w:rsid w:val="00CE64B7"/>
    <w:rsid w:val="00CE76D7"/>
    <w:rsid w:val="00D5784F"/>
    <w:rsid w:val="00DF0C69"/>
    <w:rsid w:val="00EE1B02"/>
    <w:rsid w:val="00F957B2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7B88"/>
  <w15:chartTrackingRefBased/>
  <w15:docId w15:val="{B4DCFEBB-B769-46BA-9B40-E653821F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Aloise</dc:creator>
  <cp:keywords/>
  <dc:description/>
  <cp:lastModifiedBy>user</cp:lastModifiedBy>
  <cp:revision>77</cp:revision>
  <cp:lastPrinted>2020-12-04T10:30:00Z</cp:lastPrinted>
  <dcterms:created xsi:type="dcterms:W3CDTF">2020-12-04T10:19:00Z</dcterms:created>
  <dcterms:modified xsi:type="dcterms:W3CDTF">2024-09-16T06:48:00Z</dcterms:modified>
</cp:coreProperties>
</file>